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retention survey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Ask any business owner and they’ll all say the same thing: attracting new customers is tough. So, you’ve got to move heaven and earth to reduce customer churn and keep those all-important retention figures intact.</w:t>
      </w:r>
    </w:p>
    <w:p w:rsidR="00000000" w:rsidDel="00000000" w:rsidP="00000000" w:rsidRDefault="00000000" w:rsidRPr="00000000" w14:paraId="00000004">
      <w:pPr>
        <w:rPr/>
      </w:pPr>
      <w:r w:rsidDel="00000000" w:rsidR="00000000" w:rsidRPr="00000000">
        <w:rPr>
          <w:rtl w:val="0"/>
        </w:rPr>
        <w:t xml:space="preserve">Do you have concerns your customer could jump ship and opt for a market alternative? </w:t>
      </w:r>
    </w:p>
    <w:p w:rsidR="00000000" w:rsidDel="00000000" w:rsidP="00000000" w:rsidRDefault="00000000" w:rsidRPr="00000000" w14:paraId="00000005">
      <w:pPr>
        <w:rPr>
          <w:color w:val="000000"/>
        </w:rPr>
      </w:pPr>
      <w:r w:rsidDel="00000000" w:rsidR="00000000" w:rsidRPr="00000000">
        <w:rPr>
          <w:rtl w:val="0"/>
        </w:rPr>
        <w:t xml:space="preserve">This customer retention survey will not only help you understand how loyal your customer is to your brand, but you’ll gain an insight into their experience with your product or service.</w:t>
      </w:r>
      <w:r w:rsidDel="00000000" w:rsidR="00000000" w:rsidRPr="00000000">
        <w:rPr>
          <w:rtl w:val="0"/>
        </w:rPr>
      </w:r>
    </w:p>
    <w:p w:rsidR="00000000" w:rsidDel="00000000" w:rsidP="00000000" w:rsidRDefault="00000000" w:rsidRPr="00000000" w14:paraId="00000006">
      <w:pPr>
        <w:spacing w:after="0" w:line="276" w:lineRule="auto"/>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bottom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spacing w:after="0" w:lineRule="auto"/>
              <w:rPr>
                <w:b w:val="1"/>
                <w:color w:val="ffffff"/>
              </w:rPr>
            </w:pPr>
            <w:r w:rsidDel="00000000" w:rsidR="00000000" w:rsidRPr="00000000">
              <w:rPr>
                <w:b w:val="1"/>
                <w:color w:val="ffffff"/>
                <w:rtl w:val="0"/>
              </w:rPr>
              <w:t xml:space="preserve">Q1) How useful is the product/service?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numPr>
                <w:ilvl w:val="0"/>
                <w:numId w:val="3"/>
              </w:numPr>
              <w:spacing w:after="200" w:before="0" w:lineRule="auto"/>
              <w:ind w:left="720" w:hanging="360"/>
              <w:rPr>
                <w:color w:val="000000"/>
              </w:rPr>
            </w:pPr>
            <w:r w:rsidDel="00000000" w:rsidR="00000000" w:rsidRPr="00000000">
              <w:rPr>
                <w:color w:val="000000"/>
                <w:rtl w:val="0"/>
              </w:rPr>
              <w:t xml:space="preserve">Not at all</w:t>
            </w:r>
          </w:p>
          <w:p w:rsidR="00000000" w:rsidDel="00000000" w:rsidP="00000000" w:rsidRDefault="00000000" w:rsidRPr="00000000" w14:paraId="00000009">
            <w:pPr>
              <w:numPr>
                <w:ilvl w:val="0"/>
                <w:numId w:val="3"/>
              </w:numPr>
              <w:spacing w:after="200" w:before="0" w:lineRule="auto"/>
              <w:ind w:left="720" w:hanging="360"/>
              <w:rPr>
                <w:color w:val="000000"/>
              </w:rPr>
            </w:pPr>
            <w:r w:rsidDel="00000000" w:rsidR="00000000" w:rsidRPr="00000000">
              <w:rPr>
                <w:color w:val="000000"/>
                <w:rtl w:val="0"/>
              </w:rPr>
              <w:t xml:space="preserve">Slightly</w:t>
            </w:r>
          </w:p>
          <w:p w:rsidR="00000000" w:rsidDel="00000000" w:rsidP="00000000" w:rsidRDefault="00000000" w:rsidRPr="00000000" w14:paraId="0000000A">
            <w:pPr>
              <w:numPr>
                <w:ilvl w:val="0"/>
                <w:numId w:val="3"/>
              </w:numPr>
              <w:spacing w:after="200" w:before="0" w:lineRule="auto"/>
              <w:ind w:left="720" w:hanging="360"/>
              <w:rPr>
                <w:color w:val="000000"/>
              </w:rPr>
            </w:pPr>
            <w:r w:rsidDel="00000000" w:rsidR="00000000" w:rsidRPr="00000000">
              <w:rPr>
                <w:color w:val="000000"/>
                <w:rtl w:val="0"/>
              </w:rPr>
              <w:t xml:space="preserve">Moderately</w:t>
            </w:r>
          </w:p>
          <w:p w:rsidR="00000000" w:rsidDel="00000000" w:rsidP="00000000" w:rsidRDefault="00000000" w:rsidRPr="00000000" w14:paraId="0000000B">
            <w:pPr>
              <w:numPr>
                <w:ilvl w:val="0"/>
                <w:numId w:val="3"/>
              </w:numPr>
              <w:spacing w:after="200" w:before="0" w:lineRule="auto"/>
              <w:ind w:left="720" w:hanging="360"/>
              <w:rPr>
                <w:color w:val="000000"/>
              </w:rPr>
            </w:pPr>
            <w:r w:rsidDel="00000000" w:rsidR="00000000" w:rsidRPr="00000000">
              <w:rPr>
                <w:color w:val="000000"/>
                <w:rtl w:val="0"/>
              </w:rPr>
              <w:t xml:space="preserve">Very useful</w:t>
            </w:r>
          </w:p>
          <w:p w:rsidR="00000000" w:rsidDel="00000000" w:rsidP="00000000" w:rsidRDefault="00000000" w:rsidRPr="00000000" w14:paraId="0000000C">
            <w:pPr>
              <w:numPr>
                <w:ilvl w:val="0"/>
                <w:numId w:val="3"/>
              </w:numPr>
              <w:spacing w:after="200" w:lineRule="auto"/>
              <w:ind w:left="720" w:hanging="360"/>
              <w:rPr>
                <w:color w:val="000000"/>
              </w:rPr>
            </w:pPr>
            <w:r w:rsidDel="00000000" w:rsidR="00000000" w:rsidRPr="00000000">
              <w:rPr>
                <w:color w:val="000000"/>
                <w:rtl w:val="0"/>
              </w:rPr>
              <w:t xml:space="preserve">Extremely useful</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spacing w:after="0" w:lineRule="auto"/>
              <w:rPr>
                <w:b w:val="1"/>
                <w:color w:val="ffffff"/>
              </w:rPr>
            </w:pPr>
            <w:r w:rsidDel="00000000" w:rsidR="00000000" w:rsidRPr="00000000">
              <w:rPr>
                <w:b w:val="1"/>
                <w:color w:val="ffffff"/>
                <w:rtl w:val="0"/>
              </w:rPr>
              <w:t xml:space="preserve">Q2) How satisfied are you with the quality of the product?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numPr>
                <w:ilvl w:val="0"/>
                <w:numId w:val="4"/>
              </w:numPr>
              <w:spacing w:after="200" w:before="0" w:lineRule="auto"/>
              <w:ind w:left="720" w:hanging="360"/>
              <w:rPr>
                <w:color w:val="000000"/>
              </w:rPr>
            </w:pPr>
            <w:r w:rsidDel="00000000" w:rsidR="00000000" w:rsidRPr="00000000">
              <w:rPr>
                <w:color w:val="000000"/>
                <w:rtl w:val="0"/>
              </w:rPr>
              <w:t xml:space="preserve">I regret my purchase</w:t>
            </w:r>
          </w:p>
          <w:p w:rsidR="00000000" w:rsidDel="00000000" w:rsidP="00000000" w:rsidRDefault="00000000" w:rsidRPr="00000000" w14:paraId="0000000F">
            <w:pPr>
              <w:numPr>
                <w:ilvl w:val="0"/>
                <w:numId w:val="4"/>
              </w:numPr>
              <w:spacing w:after="200" w:before="0" w:lineRule="auto"/>
              <w:ind w:left="720" w:hanging="360"/>
              <w:rPr>
                <w:color w:val="000000"/>
              </w:rPr>
            </w:pPr>
            <w:r w:rsidDel="00000000" w:rsidR="00000000" w:rsidRPr="00000000">
              <w:rPr>
                <w:color w:val="000000"/>
                <w:rtl w:val="0"/>
              </w:rPr>
              <w:t xml:space="preserve">I’m relatively satisfied</w:t>
            </w:r>
          </w:p>
          <w:p w:rsidR="00000000" w:rsidDel="00000000" w:rsidP="00000000" w:rsidRDefault="00000000" w:rsidRPr="00000000" w14:paraId="00000010">
            <w:pPr>
              <w:numPr>
                <w:ilvl w:val="0"/>
                <w:numId w:val="4"/>
              </w:numPr>
              <w:spacing w:after="200" w:before="0" w:lineRule="auto"/>
              <w:ind w:left="720" w:hanging="360"/>
              <w:rPr>
                <w:color w:val="000000"/>
              </w:rPr>
            </w:pPr>
            <w:r w:rsidDel="00000000" w:rsidR="00000000" w:rsidRPr="00000000">
              <w:rPr>
                <w:color w:val="000000"/>
                <w:rtl w:val="0"/>
              </w:rPr>
              <w:t xml:space="preserve">The product was good</w:t>
            </w:r>
          </w:p>
          <w:p w:rsidR="00000000" w:rsidDel="00000000" w:rsidP="00000000" w:rsidRDefault="00000000" w:rsidRPr="00000000" w14:paraId="00000011">
            <w:pPr>
              <w:numPr>
                <w:ilvl w:val="0"/>
                <w:numId w:val="4"/>
              </w:numPr>
              <w:spacing w:after="200" w:before="0" w:lineRule="auto"/>
              <w:ind w:left="720" w:hanging="360"/>
              <w:rPr>
                <w:color w:val="000000"/>
              </w:rPr>
            </w:pPr>
            <w:r w:rsidDel="00000000" w:rsidR="00000000" w:rsidRPr="00000000">
              <w:rPr>
                <w:color w:val="000000"/>
                <w:rtl w:val="0"/>
              </w:rPr>
              <w:t xml:space="preserve">The product was great</w:t>
            </w:r>
          </w:p>
          <w:p w:rsidR="00000000" w:rsidDel="00000000" w:rsidP="00000000" w:rsidRDefault="00000000" w:rsidRPr="00000000" w14:paraId="00000012">
            <w:pPr>
              <w:numPr>
                <w:ilvl w:val="0"/>
                <w:numId w:val="4"/>
              </w:numPr>
              <w:spacing w:after="200" w:lineRule="auto"/>
              <w:ind w:left="720" w:hanging="360"/>
              <w:rPr>
                <w:color w:val="000000"/>
              </w:rPr>
            </w:pPr>
            <w:r w:rsidDel="00000000" w:rsidR="00000000" w:rsidRPr="00000000">
              <w:rPr>
                <w:color w:val="000000"/>
                <w:rtl w:val="0"/>
              </w:rPr>
              <w:t xml:space="preserve">I couldn’t live without the product</w:t>
            </w:r>
          </w:p>
          <w:p w:rsidR="00000000" w:rsidDel="00000000" w:rsidP="00000000" w:rsidRDefault="00000000" w:rsidRPr="00000000" w14:paraId="00000013">
            <w:pPr>
              <w:widowControl w:val="0"/>
              <w:spacing w:after="0" w:lineRule="auto"/>
              <w:rPr>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spacing w:after="0" w:lineRule="auto"/>
              <w:rPr>
                <w:b w:val="1"/>
                <w:color w:val="ffffff"/>
              </w:rPr>
            </w:pPr>
            <w:r w:rsidDel="00000000" w:rsidR="00000000" w:rsidRPr="00000000">
              <w:rPr>
                <w:b w:val="1"/>
                <w:color w:val="ffffff"/>
                <w:rtl w:val="0"/>
              </w:rPr>
              <w:t xml:space="preserve">Q3) Did the quality of customer service received meet your expectations?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numPr>
                <w:ilvl w:val="0"/>
                <w:numId w:val="7"/>
              </w:numPr>
              <w:spacing w:after="200" w:before="0" w:lineRule="auto"/>
              <w:ind w:left="720" w:hanging="360"/>
              <w:rPr>
                <w:color w:val="000000"/>
              </w:rPr>
            </w:pPr>
            <w:r w:rsidDel="00000000" w:rsidR="00000000" w:rsidRPr="00000000">
              <w:rPr>
                <w:color w:val="000000"/>
                <w:rtl w:val="0"/>
              </w:rPr>
              <w:t xml:space="preserve">No, I was extremely disappointed</w:t>
            </w:r>
          </w:p>
          <w:p w:rsidR="00000000" w:rsidDel="00000000" w:rsidP="00000000" w:rsidRDefault="00000000" w:rsidRPr="00000000" w14:paraId="00000016">
            <w:pPr>
              <w:widowControl w:val="0"/>
              <w:numPr>
                <w:ilvl w:val="0"/>
                <w:numId w:val="7"/>
              </w:numPr>
              <w:spacing w:after="200" w:before="0" w:lineRule="auto"/>
              <w:ind w:left="720" w:hanging="360"/>
              <w:rPr>
                <w:color w:val="000000"/>
              </w:rPr>
            </w:pPr>
            <w:r w:rsidDel="00000000" w:rsidR="00000000" w:rsidRPr="00000000">
              <w:rPr>
                <w:color w:val="000000"/>
                <w:rtl w:val="0"/>
              </w:rPr>
              <w:t xml:space="preserve">Slightly</w:t>
            </w:r>
          </w:p>
          <w:p w:rsidR="00000000" w:rsidDel="00000000" w:rsidP="00000000" w:rsidRDefault="00000000" w:rsidRPr="00000000" w14:paraId="00000017">
            <w:pPr>
              <w:widowControl w:val="0"/>
              <w:numPr>
                <w:ilvl w:val="0"/>
                <w:numId w:val="7"/>
              </w:numPr>
              <w:spacing w:after="200" w:before="0" w:lineRule="auto"/>
              <w:ind w:left="720" w:hanging="360"/>
              <w:rPr>
                <w:color w:val="000000"/>
              </w:rPr>
            </w:pPr>
            <w:r w:rsidDel="00000000" w:rsidR="00000000" w:rsidRPr="00000000">
              <w:rPr>
                <w:color w:val="000000"/>
                <w:rtl w:val="0"/>
              </w:rPr>
              <w:t xml:space="preserve">Moderately</w:t>
            </w:r>
          </w:p>
          <w:p w:rsidR="00000000" w:rsidDel="00000000" w:rsidP="00000000" w:rsidRDefault="00000000" w:rsidRPr="00000000" w14:paraId="00000018">
            <w:pPr>
              <w:widowControl w:val="0"/>
              <w:numPr>
                <w:ilvl w:val="0"/>
                <w:numId w:val="7"/>
              </w:numPr>
              <w:spacing w:after="200" w:before="0" w:lineRule="auto"/>
              <w:ind w:left="720" w:hanging="360"/>
              <w:rPr>
                <w:color w:val="000000"/>
              </w:rPr>
            </w:pPr>
            <w:r w:rsidDel="00000000" w:rsidR="00000000" w:rsidRPr="00000000">
              <w:rPr>
                <w:color w:val="000000"/>
                <w:rtl w:val="0"/>
              </w:rPr>
              <w:t xml:space="preserve">Very</w:t>
            </w:r>
          </w:p>
          <w:p w:rsidR="00000000" w:rsidDel="00000000" w:rsidP="00000000" w:rsidRDefault="00000000" w:rsidRPr="00000000" w14:paraId="00000019">
            <w:pPr>
              <w:widowControl w:val="0"/>
              <w:numPr>
                <w:ilvl w:val="0"/>
                <w:numId w:val="7"/>
              </w:numPr>
              <w:spacing w:after="200" w:lineRule="auto"/>
              <w:ind w:left="720" w:hanging="360"/>
              <w:rPr>
                <w:color w:val="000000"/>
              </w:rPr>
            </w:pPr>
            <w:r w:rsidDel="00000000" w:rsidR="00000000" w:rsidRPr="00000000">
              <w:rPr>
                <w:color w:val="000000"/>
                <w:rtl w:val="0"/>
              </w:rPr>
              <w:t xml:space="preserve">The customer service was flawless</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spacing w:after="0" w:lineRule="auto"/>
              <w:rPr>
                <w:rFonts w:ascii="Arial" w:cs="Arial" w:eastAsia="Arial" w:hAnsi="Arial"/>
                <w:color w:val="ffffff"/>
              </w:rPr>
            </w:pPr>
            <w:r w:rsidDel="00000000" w:rsidR="00000000" w:rsidRPr="00000000">
              <w:rPr>
                <w:b w:val="1"/>
                <w:color w:val="ffffff"/>
                <w:rtl w:val="0"/>
              </w:rPr>
              <w:t xml:space="preserve">Q4) Would you recommend the product/service to your friends and/or family?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numPr>
                <w:ilvl w:val="0"/>
                <w:numId w:val="8"/>
              </w:numPr>
              <w:spacing w:after="200" w:before="0" w:lineRule="auto"/>
              <w:ind w:left="720" w:hanging="360"/>
              <w:rPr>
                <w:color w:val="000000"/>
              </w:rPr>
            </w:pPr>
            <w:r w:rsidDel="00000000" w:rsidR="00000000" w:rsidRPr="00000000">
              <w:rPr>
                <w:color w:val="000000"/>
                <w:rtl w:val="0"/>
              </w:rPr>
              <w:t xml:space="preserve">No</w:t>
            </w:r>
          </w:p>
          <w:p w:rsidR="00000000" w:rsidDel="00000000" w:rsidP="00000000" w:rsidRDefault="00000000" w:rsidRPr="00000000" w14:paraId="0000001C">
            <w:pPr>
              <w:numPr>
                <w:ilvl w:val="0"/>
                <w:numId w:val="8"/>
              </w:numPr>
              <w:spacing w:after="200" w:before="0" w:lineRule="auto"/>
              <w:ind w:left="720" w:hanging="360"/>
              <w:rPr>
                <w:color w:val="000000"/>
              </w:rPr>
            </w:pPr>
            <w:r w:rsidDel="00000000" w:rsidR="00000000" w:rsidRPr="00000000">
              <w:rPr>
                <w:color w:val="000000"/>
                <w:rtl w:val="0"/>
              </w:rPr>
              <w:t xml:space="preserve">Maybe</w:t>
            </w:r>
          </w:p>
          <w:p w:rsidR="00000000" w:rsidDel="00000000" w:rsidP="00000000" w:rsidRDefault="00000000" w:rsidRPr="00000000" w14:paraId="0000001D">
            <w:pPr>
              <w:numPr>
                <w:ilvl w:val="0"/>
                <w:numId w:val="8"/>
              </w:numPr>
              <w:spacing w:after="200" w:lineRule="auto"/>
              <w:ind w:left="720" w:hanging="360"/>
              <w:rPr>
                <w:color w:val="000000"/>
              </w:rPr>
            </w:pPr>
            <w:r w:rsidDel="00000000" w:rsidR="00000000" w:rsidRPr="00000000">
              <w:rPr>
                <w:color w:val="000000"/>
                <w:rtl w:val="0"/>
              </w:rPr>
              <w:t xml:space="preserve">Yes</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spacing w:after="0" w:lineRule="auto"/>
              <w:rPr>
                <w:b w:val="1"/>
                <w:color w:val="ffffff"/>
              </w:rPr>
            </w:pPr>
            <w:r w:rsidDel="00000000" w:rsidR="00000000" w:rsidRPr="00000000">
              <w:rPr>
                <w:b w:val="1"/>
                <w:color w:val="ffffff"/>
                <w:rtl w:val="0"/>
              </w:rPr>
              <w:t xml:space="preserve">Q5) Do you trust our brand?</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numPr>
                <w:ilvl w:val="0"/>
                <w:numId w:val="5"/>
              </w:numPr>
              <w:spacing w:after="200" w:before="0" w:lineRule="auto"/>
              <w:ind w:left="720" w:hanging="360"/>
              <w:rPr>
                <w:color w:val="000000"/>
              </w:rPr>
            </w:pPr>
            <w:r w:rsidDel="00000000" w:rsidR="00000000" w:rsidRPr="00000000">
              <w:rPr>
                <w:color w:val="000000"/>
                <w:rtl w:val="0"/>
              </w:rPr>
              <w:t xml:space="preserve">Not at all</w:t>
            </w:r>
          </w:p>
          <w:p w:rsidR="00000000" w:rsidDel="00000000" w:rsidP="00000000" w:rsidRDefault="00000000" w:rsidRPr="00000000" w14:paraId="00000020">
            <w:pPr>
              <w:numPr>
                <w:ilvl w:val="0"/>
                <w:numId w:val="5"/>
              </w:numPr>
              <w:spacing w:after="200" w:before="0" w:lineRule="auto"/>
              <w:ind w:left="720" w:hanging="360"/>
              <w:rPr>
                <w:color w:val="000000"/>
              </w:rPr>
            </w:pPr>
            <w:r w:rsidDel="00000000" w:rsidR="00000000" w:rsidRPr="00000000">
              <w:rPr>
                <w:color w:val="000000"/>
                <w:rtl w:val="0"/>
              </w:rPr>
              <w:t xml:space="preserve">Not much</w:t>
            </w:r>
          </w:p>
          <w:p w:rsidR="00000000" w:rsidDel="00000000" w:rsidP="00000000" w:rsidRDefault="00000000" w:rsidRPr="00000000" w14:paraId="00000021">
            <w:pPr>
              <w:numPr>
                <w:ilvl w:val="0"/>
                <w:numId w:val="5"/>
              </w:numPr>
              <w:spacing w:after="200" w:before="0" w:lineRule="auto"/>
              <w:ind w:left="720" w:hanging="360"/>
              <w:rPr>
                <w:color w:val="000000"/>
              </w:rPr>
            </w:pPr>
            <w:r w:rsidDel="00000000" w:rsidR="00000000" w:rsidRPr="00000000">
              <w:rPr>
                <w:color w:val="000000"/>
                <w:rtl w:val="0"/>
              </w:rPr>
              <w:t xml:space="preserve">Somewhat</w:t>
            </w:r>
          </w:p>
          <w:p w:rsidR="00000000" w:rsidDel="00000000" w:rsidP="00000000" w:rsidRDefault="00000000" w:rsidRPr="00000000" w14:paraId="00000022">
            <w:pPr>
              <w:numPr>
                <w:ilvl w:val="0"/>
                <w:numId w:val="5"/>
              </w:numPr>
              <w:spacing w:after="200" w:before="0" w:lineRule="auto"/>
              <w:ind w:left="720" w:hanging="360"/>
              <w:rPr>
                <w:color w:val="000000"/>
              </w:rPr>
            </w:pPr>
            <w:r w:rsidDel="00000000" w:rsidR="00000000" w:rsidRPr="00000000">
              <w:rPr>
                <w:color w:val="000000"/>
                <w:rtl w:val="0"/>
              </w:rPr>
              <w:t xml:space="preserve">Yes</w:t>
            </w:r>
          </w:p>
          <w:p w:rsidR="00000000" w:rsidDel="00000000" w:rsidP="00000000" w:rsidRDefault="00000000" w:rsidRPr="00000000" w14:paraId="00000023">
            <w:pPr>
              <w:numPr>
                <w:ilvl w:val="0"/>
                <w:numId w:val="5"/>
              </w:numPr>
              <w:spacing w:after="200" w:lineRule="auto"/>
              <w:ind w:left="720" w:hanging="360"/>
              <w:rPr>
                <w:color w:val="000000"/>
              </w:rPr>
            </w:pPr>
            <w:r w:rsidDel="00000000" w:rsidR="00000000" w:rsidRPr="00000000">
              <w:rPr>
                <w:color w:val="000000"/>
                <w:rtl w:val="0"/>
              </w:rPr>
              <w:t xml:space="preserve">Very much so</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4">
            <w:pPr>
              <w:spacing w:after="0" w:lineRule="auto"/>
              <w:rPr>
                <w:b w:val="1"/>
                <w:color w:val="ffffff"/>
              </w:rPr>
            </w:pPr>
            <w:r w:rsidDel="00000000" w:rsidR="00000000" w:rsidRPr="00000000">
              <w:rPr>
                <w:b w:val="1"/>
                <w:color w:val="ffffff"/>
                <w:rtl w:val="0"/>
              </w:rPr>
              <w:t xml:space="preserve">Q6) How do you regard this brand?</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numPr>
                <w:ilvl w:val="0"/>
                <w:numId w:val="6"/>
              </w:numPr>
              <w:spacing w:after="200" w:before="0" w:lineRule="auto"/>
              <w:ind w:left="720" w:hanging="360"/>
              <w:rPr>
                <w:color w:val="000000"/>
              </w:rPr>
            </w:pPr>
            <w:r w:rsidDel="00000000" w:rsidR="00000000" w:rsidRPr="00000000">
              <w:rPr>
                <w:color w:val="000000"/>
                <w:rtl w:val="0"/>
              </w:rPr>
              <w:t xml:space="preserve">Negatively</w:t>
            </w:r>
          </w:p>
          <w:p w:rsidR="00000000" w:rsidDel="00000000" w:rsidP="00000000" w:rsidRDefault="00000000" w:rsidRPr="00000000" w14:paraId="00000026">
            <w:pPr>
              <w:numPr>
                <w:ilvl w:val="0"/>
                <w:numId w:val="6"/>
              </w:numPr>
              <w:spacing w:after="200" w:before="0" w:lineRule="auto"/>
              <w:ind w:left="720" w:hanging="360"/>
              <w:rPr>
                <w:color w:val="000000"/>
              </w:rPr>
            </w:pPr>
            <w:r w:rsidDel="00000000" w:rsidR="00000000" w:rsidRPr="00000000">
              <w:rPr>
                <w:color w:val="000000"/>
                <w:rtl w:val="0"/>
              </w:rPr>
              <w:t xml:space="preserve">Slightly negatively</w:t>
            </w:r>
          </w:p>
          <w:p w:rsidR="00000000" w:rsidDel="00000000" w:rsidP="00000000" w:rsidRDefault="00000000" w:rsidRPr="00000000" w14:paraId="00000027">
            <w:pPr>
              <w:numPr>
                <w:ilvl w:val="0"/>
                <w:numId w:val="6"/>
              </w:numPr>
              <w:spacing w:after="200" w:before="0" w:lineRule="auto"/>
              <w:ind w:left="720" w:hanging="360"/>
              <w:rPr>
                <w:color w:val="000000"/>
              </w:rPr>
            </w:pPr>
            <w:r w:rsidDel="00000000" w:rsidR="00000000" w:rsidRPr="00000000">
              <w:rPr>
                <w:color w:val="000000"/>
                <w:rtl w:val="0"/>
              </w:rPr>
              <w:t xml:space="preserve">I have no opinion either way</w:t>
            </w:r>
          </w:p>
          <w:p w:rsidR="00000000" w:rsidDel="00000000" w:rsidP="00000000" w:rsidRDefault="00000000" w:rsidRPr="00000000" w14:paraId="00000028">
            <w:pPr>
              <w:numPr>
                <w:ilvl w:val="0"/>
                <w:numId w:val="6"/>
              </w:numPr>
              <w:spacing w:after="200" w:before="0" w:lineRule="auto"/>
              <w:ind w:left="720" w:hanging="360"/>
              <w:rPr>
                <w:color w:val="000000"/>
              </w:rPr>
            </w:pPr>
            <w:r w:rsidDel="00000000" w:rsidR="00000000" w:rsidRPr="00000000">
              <w:rPr>
                <w:color w:val="000000"/>
                <w:rtl w:val="0"/>
              </w:rPr>
              <w:t xml:space="preserve">Somewhat positively</w:t>
            </w:r>
          </w:p>
          <w:p w:rsidR="00000000" w:rsidDel="00000000" w:rsidP="00000000" w:rsidRDefault="00000000" w:rsidRPr="00000000" w14:paraId="00000029">
            <w:pPr>
              <w:numPr>
                <w:ilvl w:val="0"/>
                <w:numId w:val="6"/>
              </w:numPr>
              <w:spacing w:after="200" w:lineRule="auto"/>
              <w:ind w:left="720" w:hanging="360"/>
              <w:rPr>
                <w:color w:val="000000"/>
              </w:rPr>
            </w:pPr>
            <w:r w:rsidDel="00000000" w:rsidR="00000000" w:rsidRPr="00000000">
              <w:rPr>
                <w:color w:val="000000"/>
                <w:rtl w:val="0"/>
              </w:rPr>
              <w:t xml:space="preserve">Extremely negatively</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spacing w:after="0" w:lineRule="auto"/>
              <w:rPr>
                <w:b w:val="1"/>
                <w:color w:val="ffffff"/>
                <w:shd w:fill="eae8f9" w:val="clear"/>
              </w:rPr>
            </w:pPr>
            <w:r w:rsidDel="00000000" w:rsidR="00000000" w:rsidRPr="00000000">
              <w:rPr>
                <w:b w:val="1"/>
                <w:color w:val="ffffff"/>
                <w:rtl w:val="0"/>
              </w:rPr>
              <w:t xml:space="preserve">Q7) How reliable would you consider our brand to be?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numPr>
                <w:ilvl w:val="0"/>
                <w:numId w:val="2"/>
              </w:numPr>
              <w:spacing w:after="200" w:before="0" w:lineRule="auto"/>
              <w:ind w:left="720" w:hanging="360"/>
              <w:rPr>
                <w:color w:val="000000"/>
              </w:rPr>
            </w:pPr>
            <w:r w:rsidDel="00000000" w:rsidR="00000000" w:rsidRPr="00000000">
              <w:rPr>
                <w:color w:val="000000"/>
                <w:rtl w:val="0"/>
              </w:rPr>
              <w:t xml:space="preserve">Extremely unreliable</w:t>
            </w:r>
          </w:p>
          <w:p w:rsidR="00000000" w:rsidDel="00000000" w:rsidP="00000000" w:rsidRDefault="00000000" w:rsidRPr="00000000" w14:paraId="0000002C">
            <w:pPr>
              <w:numPr>
                <w:ilvl w:val="0"/>
                <w:numId w:val="2"/>
              </w:numPr>
              <w:spacing w:after="200" w:before="0" w:lineRule="auto"/>
              <w:ind w:left="720" w:hanging="360"/>
              <w:rPr>
                <w:color w:val="000000"/>
              </w:rPr>
            </w:pPr>
            <w:r w:rsidDel="00000000" w:rsidR="00000000" w:rsidRPr="00000000">
              <w:rPr>
                <w:color w:val="000000"/>
                <w:rtl w:val="0"/>
              </w:rPr>
              <w:t xml:space="preserve">Unreliable</w:t>
            </w:r>
          </w:p>
          <w:p w:rsidR="00000000" w:rsidDel="00000000" w:rsidP="00000000" w:rsidRDefault="00000000" w:rsidRPr="00000000" w14:paraId="0000002D">
            <w:pPr>
              <w:numPr>
                <w:ilvl w:val="0"/>
                <w:numId w:val="2"/>
              </w:numPr>
              <w:spacing w:after="200" w:before="0" w:lineRule="auto"/>
              <w:ind w:left="720" w:hanging="360"/>
              <w:rPr>
                <w:color w:val="000000"/>
              </w:rPr>
            </w:pPr>
            <w:r w:rsidDel="00000000" w:rsidR="00000000" w:rsidRPr="00000000">
              <w:rPr>
                <w:color w:val="000000"/>
                <w:rtl w:val="0"/>
              </w:rPr>
              <w:t xml:space="preserve">Somewhat reliable</w:t>
            </w:r>
          </w:p>
          <w:p w:rsidR="00000000" w:rsidDel="00000000" w:rsidP="00000000" w:rsidRDefault="00000000" w:rsidRPr="00000000" w14:paraId="0000002E">
            <w:pPr>
              <w:numPr>
                <w:ilvl w:val="0"/>
                <w:numId w:val="2"/>
              </w:numPr>
              <w:spacing w:after="200" w:before="0" w:lineRule="auto"/>
              <w:ind w:left="720" w:hanging="360"/>
              <w:rPr>
                <w:color w:val="000000"/>
              </w:rPr>
            </w:pPr>
            <w:r w:rsidDel="00000000" w:rsidR="00000000" w:rsidRPr="00000000">
              <w:rPr>
                <w:color w:val="000000"/>
                <w:rtl w:val="0"/>
              </w:rPr>
              <w:t xml:space="preserve">Reliable</w:t>
            </w:r>
          </w:p>
          <w:p w:rsidR="00000000" w:rsidDel="00000000" w:rsidP="00000000" w:rsidRDefault="00000000" w:rsidRPr="00000000" w14:paraId="0000002F">
            <w:pPr>
              <w:numPr>
                <w:ilvl w:val="0"/>
                <w:numId w:val="2"/>
              </w:numPr>
              <w:spacing w:after="200" w:lineRule="auto"/>
              <w:ind w:left="720" w:hanging="360"/>
              <w:rPr>
                <w:color w:val="000000"/>
              </w:rPr>
            </w:pPr>
            <w:r w:rsidDel="00000000" w:rsidR="00000000" w:rsidRPr="00000000">
              <w:rPr>
                <w:color w:val="000000"/>
                <w:rtl w:val="0"/>
              </w:rPr>
              <w:t xml:space="preserve">Extremely reliable</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0">
            <w:pPr>
              <w:spacing w:after="0" w:lineRule="auto"/>
              <w:rPr>
                <w:b w:val="1"/>
                <w:color w:val="ffffff"/>
              </w:rPr>
            </w:pPr>
            <w:r w:rsidDel="00000000" w:rsidR="00000000" w:rsidRPr="00000000">
              <w:rPr>
                <w:b w:val="1"/>
                <w:color w:val="ffffff"/>
                <w:rtl w:val="0"/>
              </w:rPr>
              <w:t xml:space="preserve">Q8) Are you pleased with the overall service you’ve received as part of your experience with us?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numPr>
                <w:ilvl w:val="0"/>
                <w:numId w:val="1"/>
              </w:numPr>
              <w:spacing w:after="200" w:before="0" w:lineRule="auto"/>
              <w:ind w:left="720" w:hanging="360"/>
              <w:rPr>
                <w:color w:val="000000"/>
              </w:rPr>
            </w:pPr>
            <w:r w:rsidDel="00000000" w:rsidR="00000000" w:rsidRPr="00000000">
              <w:rPr>
                <w:color w:val="000000"/>
                <w:rtl w:val="0"/>
              </w:rPr>
              <w:t xml:space="preserve">Extremely dissatisfied</w:t>
            </w:r>
          </w:p>
          <w:p w:rsidR="00000000" w:rsidDel="00000000" w:rsidP="00000000" w:rsidRDefault="00000000" w:rsidRPr="00000000" w14:paraId="00000032">
            <w:pPr>
              <w:numPr>
                <w:ilvl w:val="0"/>
                <w:numId w:val="1"/>
              </w:numPr>
              <w:spacing w:after="200" w:before="0" w:lineRule="auto"/>
              <w:ind w:left="720" w:hanging="360"/>
              <w:rPr>
                <w:color w:val="000000"/>
              </w:rPr>
            </w:pPr>
            <w:r w:rsidDel="00000000" w:rsidR="00000000" w:rsidRPr="00000000">
              <w:rPr>
                <w:color w:val="000000"/>
                <w:rtl w:val="0"/>
              </w:rPr>
              <w:t xml:space="preserve">Dissatisfied</w:t>
            </w:r>
          </w:p>
          <w:p w:rsidR="00000000" w:rsidDel="00000000" w:rsidP="00000000" w:rsidRDefault="00000000" w:rsidRPr="00000000" w14:paraId="00000033">
            <w:pPr>
              <w:numPr>
                <w:ilvl w:val="0"/>
                <w:numId w:val="1"/>
              </w:numPr>
              <w:spacing w:after="200" w:before="0" w:lineRule="auto"/>
              <w:ind w:left="720" w:hanging="360"/>
              <w:rPr>
                <w:color w:val="000000"/>
              </w:rPr>
            </w:pPr>
            <w:r w:rsidDel="00000000" w:rsidR="00000000" w:rsidRPr="00000000">
              <w:rPr>
                <w:color w:val="000000"/>
                <w:rtl w:val="0"/>
              </w:rPr>
              <w:t xml:space="preserve">Somewhat satisfied</w:t>
            </w:r>
          </w:p>
          <w:p w:rsidR="00000000" w:rsidDel="00000000" w:rsidP="00000000" w:rsidRDefault="00000000" w:rsidRPr="00000000" w14:paraId="00000034">
            <w:pPr>
              <w:numPr>
                <w:ilvl w:val="0"/>
                <w:numId w:val="1"/>
              </w:numPr>
              <w:spacing w:after="200" w:before="0" w:lineRule="auto"/>
              <w:ind w:left="720" w:hanging="360"/>
              <w:rPr>
                <w:color w:val="000000"/>
              </w:rPr>
            </w:pPr>
            <w:r w:rsidDel="00000000" w:rsidR="00000000" w:rsidRPr="00000000">
              <w:rPr>
                <w:color w:val="000000"/>
                <w:rtl w:val="0"/>
              </w:rPr>
              <w:t xml:space="preserve">Satisfied</w:t>
            </w:r>
          </w:p>
          <w:p w:rsidR="00000000" w:rsidDel="00000000" w:rsidP="00000000" w:rsidRDefault="00000000" w:rsidRPr="00000000" w14:paraId="00000035">
            <w:pPr>
              <w:numPr>
                <w:ilvl w:val="0"/>
                <w:numId w:val="1"/>
              </w:numPr>
              <w:spacing w:after="200" w:lineRule="auto"/>
              <w:ind w:left="720" w:hanging="360"/>
              <w:rPr>
                <w:color w:val="000000"/>
              </w:rPr>
            </w:pPr>
            <w:r w:rsidDel="00000000" w:rsidR="00000000" w:rsidRPr="00000000">
              <w:rPr>
                <w:color w:val="000000"/>
                <w:rtl w:val="0"/>
              </w:rPr>
              <w:t xml:space="preserve">Extremely satisfied</w:t>
            </w:r>
          </w:p>
          <w:p w:rsidR="00000000" w:rsidDel="00000000" w:rsidP="00000000" w:rsidRDefault="00000000" w:rsidRPr="00000000" w14:paraId="00000036">
            <w:pPr>
              <w:spacing w:after="200" w:lineRule="auto"/>
              <w:rPr>
                <w:color w:val="000000"/>
              </w:rPr>
            </w:pPr>
            <w:r w:rsidDel="00000000" w:rsidR="00000000" w:rsidRPr="00000000">
              <w:rPr>
                <w:rtl w:val="0"/>
              </w:rPr>
            </w:r>
          </w:p>
          <w:p w:rsidR="00000000" w:rsidDel="00000000" w:rsidP="00000000" w:rsidRDefault="00000000" w:rsidRPr="00000000" w14:paraId="00000037">
            <w:pPr>
              <w:spacing w:after="200" w:lineRule="auto"/>
              <w:rPr>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8">
            <w:pPr>
              <w:spacing w:after="0" w:lineRule="auto"/>
              <w:rPr>
                <w:b w:val="1"/>
                <w:color w:val="ffffff"/>
              </w:rPr>
            </w:pPr>
            <w:r w:rsidDel="00000000" w:rsidR="00000000" w:rsidRPr="00000000">
              <w:rPr>
                <w:b w:val="1"/>
                <w:color w:val="ffffff"/>
                <w:rtl w:val="0"/>
              </w:rPr>
              <w:t xml:space="preserve">Q9) What did you enjoy about the product/service?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A">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B">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C">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D">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E">
            <w:pPr>
              <w:spacing w:after="0" w:lineRule="auto"/>
              <w:ind w:left="720" w:hanging="360"/>
              <w:rPr>
                <w:color w:val="000000"/>
              </w:rPr>
            </w:pPr>
            <w:r w:rsidDel="00000000" w:rsidR="00000000" w:rsidRPr="00000000">
              <w:rPr>
                <w:rtl w:val="0"/>
              </w:rPr>
            </w:r>
          </w:p>
          <w:p w:rsidR="00000000" w:rsidDel="00000000" w:rsidP="00000000" w:rsidRDefault="00000000" w:rsidRPr="00000000" w14:paraId="0000003F">
            <w:pPr>
              <w:spacing w:after="0" w:lineRule="auto"/>
              <w:ind w:left="720" w:hanging="360"/>
              <w:rPr>
                <w:color w:val="0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0">
            <w:pPr>
              <w:spacing w:after="0" w:lineRule="auto"/>
              <w:rPr>
                <w:b w:val="1"/>
                <w:color w:val="ffffff"/>
              </w:rPr>
            </w:pPr>
            <w:r w:rsidDel="00000000" w:rsidR="00000000" w:rsidRPr="00000000">
              <w:rPr>
                <w:b w:val="1"/>
                <w:color w:val="ffffff"/>
                <w:rtl w:val="0"/>
              </w:rPr>
              <w:t xml:space="preserve">Q10) What did you dislike about the product/service? What changes do you think would improve our offering?</w:t>
            </w:r>
          </w:p>
        </w:tc>
      </w:tr>
      <w:tr>
        <w:trPr>
          <w:cantSplit w:val="0"/>
          <w:tblHeader w:val="0"/>
        </w:trPr>
        <w:tc>
          <w:tcPr>
            <w:tcBorders>
              <w:top w:color="000000" w:space="0" w:sz="0" w:val="nil"/>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1">
            <w:pPr>
              <w:spacing w:after="0" w:lineRule="auto"/>
              <w:ind w:left="720" w:hanging="360"/>
              <w:rPr>
                <w:color w:val="000000"/>
              </w:rPr>
            </w:pPr>
            <w:r w:rsidDel="00000000" w:rsidR="00000000" w:rsidRPr="00000000">
              <w:rPr>
                <w:rtl w:val="0"/>
              </w:rPr>
            </w:r>
          </w:p>
          <w:p w:rsidR="00000000" w:rsidDel="00000000" w:rsidP="00000000" w:rsidRDefault="00000000" w:rsidRPr="00000000" w14:paraId="00000042">
            <w:pPr>
              <w:spacing w:after="0" w:lineRule="auto"/>
              <w:ind w:left="720" w:hanging="360"/>
              <w:rPr>
                <w:color w:val="000000"/>
              </w:rPr>
            </w:pPr>
            <w:r w:rsidDel="00000000" w:rsidR="00000000" w:rsidRPr="00000000">
              <w:rPr>
                <w:rtl w:val="0"/>
              </w:rPr>
            </w:r>
          </w:p>
          <w:p w:rsidR="00000000" w:rsidDel="00000000" w:rsidP="00000000" w:rsidRDefault="00000000" w:rsidRPr="00000000" w14:paraId="00000043">
            <w:pPr>
              <w:spacing w:after="0" w:lineRule="auto"/>
              <w:ind w:left="720" w:hanging="360"/>
              <w:rPr>
                <w:color w:val="000000"/>
              </w:rPr>
            </w:pPr>
            <w:r w:rsidDel="00000000" w:rsidR="00000000" w:rsidRPr="00000000">
              <w:rPr>
                <w:rtl w:val="0"/>
              </w:rPr>
            </w:r>
          </w:p>
          <w:p w:rsidR="00000000" w:rsidDel="00000000" w:rsidP="00000000" w:rsidRDefault="00000000" w:rsidRPr="00000000" w14:paraId="00000044">
            <w:pPr>
              <w:spacing w:after="0" w:lineRule="auto"/>
              <w:ind w:left="720" w:hanging="360"/>
              <w:rPr>
                <w:color w:val="000000"/>
              </w:rPr>
            </w:pPr>
            <w:r w:rsidDel="00000000" w:rsidR="00000000" w:rsidRPr="00000000">
              <w:rPr>
                <w:rtl w:val="0"/>
              </w:rPr>
            </w:r>
          </w:p>
          <w:p w:rsidR="00000000" w:rsidDel="00000000" w:rsidP="00000000" w:rsidRDefault="00000000" w:rsidRPr="00000000" w14:paraId="00000045">
            <w:pPr>
              <w:spacing w:after="0" w:lineRule="auto"/>
              <w:ind w:left="720" w:hanging="360"/>
              <w:rPr>
                <w:color w:val="000000"/>
              </w:rPr>
            </w:pPr>
            <w:r w:rsidDel="00000000" w:rsidR="00000000" w:rsidRPr="00000000">
              <w:rPr>
                <w:rtl w:val="0"/>
              </w:rPr>
            </w:r>
          </w:p>
          <w:p w:rsidR="00000000" w:rsidDel="00000000" w:rsidP="00000000" w:rsidRDefault="00000000" w:rsidRPr="00000000" w14:paraId="00000046">
            <w:pPr>
              <w:spacing w:after="0" w:lineRule="auto"/>
              <w:ind w:left="720" w:hanging="360"/>
              <w:rPr>
                <w:color w:val="000000"/>
              </w:rPr>
            </w:pPr>
            <w:r w:rsidDel="00000000" w:rsidR="00000000" w:rsidRPr="00000000">
              <w:rPr>
                <w:rtl w:val="0"/>
              </w:rPr>
            </w:r>
          </w:p>
          <w:p w:rsidR="00000000" w:rsidDel="00000000" w:rsidP="00000000" w:rsidRDefault="00000000" w:rsidRPr="00000000" w14:paraId="00000047">
            <w:pPr>
              <w:spacing w:after="0" w:lineRule="auto"/>
              <w:ind w:left="720" w:hanging="360"/>
              <w:rPr>
                <w:color w:val="000000"/>
              </w:rPr>
            </w:pPr>
            <w:r w:rsidDel="00000000" w:rsidR="00000000" w:rsidRPr="00000000">
              <w:rPr>
                <w:rtl w:val="0"/>
              </w:rPr>
            </w:r>
          </w:p>
          <w:p w:rsidR="00000000" w:rsidDel="00000000" w:rsidP="00000000" w:rsidRDefault="00000000" w:rsidRPr="00000000" w14:paraId="00000048">
            <w:pPr>
              <w:spacing w:after="0" w:lineRule="auto"/>
              <w:ind w:left="720" w:hanging="360"/>
              <w:rPr>
                <w:color w:val="000000"/>
              </w:rPr>
            </w:pPr>
            <w:r w:rsidDel="00000000" w:rsidR="00000000" w:rsidRPr="00000000">
              <w:rPr>
                <w:rtl w:val="0"/>
              </w:rPr>
            </w:r>
          </w:p>
        </w:tc>
      </w:tr>
    </w:tbl>
    <w:p w:rsidR="00000000" w:rsidDel="00000000" w:rsidP="00000000" w:rsidRDefault="00000000" w:rsidRPr="00000000" w14:paraId="00000049">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4A">
      <w:pPr>
        <w:spacing w:after="0" w:lineRule="auto"/>
        <w:rPr>
          <w:b w:val="1"/>
          <w:color w:val="000000"/>
        </w:rPr>
      </w:pPr>
      <w:r w:rsidDel="00000000" w:rsidR="00000000" w:rsidRPr="00000000">
        <w:rPr>
          <w:rtl w:val="0"/>
        </w:rPr>
      </w:r>
    </w:p>
    <w:p w:rsidR="00000000" w:rsidDel="00000000" w:rsidP="00000000" w:rsidRDefault="00000000" w:rsidRPr="00000000" w14:paraId="0000004B">
      <w:pPr>
        <w:spacing w:after="0" w:line="276" w:lineRule="auto"/>
        <w:rPr>
          <w:b w:val="1"/>
          <w:color w:val="2f2e2e"/>
        </w:rPr>
      </w:pPr>
      <w:r w:rsidDel="00000000" w:rsidR="00000000" w:rsidRPr="00000000">
        <w:rPr>
          <w:rtl w:val="0"/>
        </w:rPr>
      </w:r>
    </w:p>
    <w:p w:rsidR="00000000" w:rsidDel="00000000" w:rsidP="00000000" w:rsidRDefault="00000000" w:rsidRPr="00000000" w14:paraId="0000004C">
      <w:pPr>
        <w:spacing w:after="0" w:line="276" w:lineRule="auto"/>
        <w:rPr>
          <w:b w:val="1"/>
          <w:color w:val="000000"/>
          <w:sz w:val="28"/>
          <w:szCs w:val="28"/>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retention survey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